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7F81" w:rsidRPr="00EB7F81">
        <w:rPr>
          <w:rFonts w:ascii="Times New Roman" w:hAnsi="Times New Roman"/>
          <w:sz w:val="28"/>
          <w:szCs w:val="28"/>
          <w:u w:val="single"/>
        </w:rPr>
        <w:t>Кузнецова Д.Г.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D145F3" w:rsidRDefault="006B330F" w:rsidP="00D145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5F3" w:rsidRPr="00D145F3">
        <w:rPr>
          <w:rFonts w:ascii="Times New Roman" w:hAnsi="Times New Roman" w:cs="Times New Roman"/>
          <w:sz w:val="28"/>
          <w:szCs w:val="28"/>
        </w:rPr>
        <w:t>по проекту</w:t>
      </w:r>
      <w:r w:rsidR="00D145F3" w:rsidRPr="00D145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45F3" w:rsidRPr="00D145F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</w:t>
      </w:r>
      <w:r w:rsidR="008138A9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="00D145F3" w:rsidRPr="00D145F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проект </w:t>
      </w:r>
      <w:r w:rsidR="008138A9">
        <w:rPr>
          <w:rFonts w:ascii="Times New Roman" w:hAnsi="Times New Roman" w:cs="Times New Roman"/>
          <w:bCs/>
          <w:sz w:val="28"/>
          <w:szCs w:val="28"/>
          <w:u w:val="single"/>
        </w:rPr>
        <w:t>межева</w:t>
      </w:r>
      <w:r w:rsidR="008138A9" w:rsidRPr="008138A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ния застроенной территории в границах кадастрового квартала 22:63:050453, ограниченного улицей Кутузова, улицей Краевой, улицей Вербной и шоссе Ленточный Бор в </w:t>
      </w:r>
      <w:proofErr w:type="spellStart"/>
      <w:r w:rsidR="008138A9" w:rsidRPr="008138A9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8138A9" w:rsidRPr="008138A9">
        <w:rPr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8138A9" w:rsidRPr="008138A9">
        <w:rPr>
          <w:rFonts w:ascii="Times New Roman" w:hAnsi="Times New Roman" w:cs="Times New Roman"/>
          <w:bCs/>
          <w:sz w:val="28"/>
          <w:szCs w:val="28"/>
          <w:u w:val="single"/>
        </w:rPr>
        <w:t>арнауле</w:t>
      </w:r>
      <w:proofErr w:type="spellEnd"/>
      <w:r w:rsidR="008138A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138A9" w:rsidRPr="008138A9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город Барнаул, улица Вербная, 25</w:t>
      </w:r>
      <w:bookmarkStart w:id="0" w:name="_GoBack"/>
      <w:bookmarkEnd w:id="0"/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D145F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D145F3" w:rsidRPr="00D145F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</w:t>
      </w:r>
      <w:r w:rsidR="008138A9" w:rsidRPr="008138A9">
        <w:rPr>
          <w:rFonts w:ascii="Times New Roman" w:hAnsi="Times New Roman" w:cs="Times New Roman"/>
          <w:bCs/>
          <w:sz w:val="28"/>
          <w:szCs w:val="28"/>
          <w:u w:val="single"/>
        </w:rPr>
        <w:t>межевания застроенной территории в границах кадастрового квартала 22:63:050453, ограниченно</w:t>
      </w:r>
      <w:r w:rsidR="008138A9">
        <w:rPr>
          <w:rFonts w:ascii="Times New Roman" w:hAnsi="Times New Roman" w:cs="Times New Roman"/>
          <w:bCs/>
          <w:sz w:val="28"/>
          <w:szCs w:val="28"/>
          <w:u w:val="single"/>
        </w:rPr>
        <w:t>го улицей Кутузова, улицей Крае</w:t>
      </w:r>
      <w:r w:rsidR="008138A9" w:rsidRPr="008138A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вой, улицей Вербной и шоссе Ленточный Бор </w:t>
      </w:r>
      <w:r w:rsidR="008138A9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="008138A9" w:rsidRPr="008138A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</w:t>
      </w:r>
      <w:proofErr w:type="spellStart"/>
      <w:r w:rsidR="008138A9" w:rsidRPr="008138A9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8138A9" w:rsidRPr="008138A9">
        <w:rPr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8138A9" w:rsidRPr="008138A9">
        <w:rPr>
          <w:rFonts w:ascii="Times New Roman" w:hAnsi="Times New Roman" w:cs="Times New Roman"/>
          <w:bCs/>
          <w:sz w:val="28"/>
          <w:szCs w:val="28"/>
          <w:u w:val="single"/>
        </w:rPr>
        <w:t>арнауле</w:t>
      </w:r>
      <w:proofErr w:type="spellEnd"/>
      <w:r w:rsidR="008138A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138A9" w:rsidRPr="008138A9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город Барнаул, улица Вербная, 25</w:t>
      </w:r>
    </w:p>
    <w:p w:rsidR="00554739" w:rsidRPr="005C3772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93D7F">
        <w:rPr>
          <w:rFonts w:ascii="Times New Roman" w:hAnsi="Times New Roman" w:cs="Times New Roman"/>
          <w:color w:val="000000"/>
          <w:sz w:val="27"/>
          <w:szCs w:val="27"/>
        </w:rPr>
        <w:t xml:space="preserve">Проект и </w:t>
      </w:r>
      <w:r w:rsidRPr="00C93D7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C93D7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8" w:history="1">
        <w:r w:rsidR="003D22F8" w:rsidRPr="00C93D7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http://ksar.barnaul-adm.ru/ehkspozicii-obob </w:t>
        </w:r>
      </w:hyperlink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8138A9">
        <w:rPr>
          <w:rFonts w:ascii="Times New Roman" w:hAnsi="Times New Roman" w:cs="Times New Roman"/>
          <w:sz w:val="28"/>
          <w:szCs w:val="28"/>
          <w:u w:val="single"/>
          <w:lang w:eastAsia="ru-RU"/>
        </w:rPr>
        <w:t>25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72871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663639" w:rsidRPr="005C3772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 w:rsidRPr="005C3772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8138A9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5F3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515D6D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8138A9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45F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A473B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C3772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138A9">
        <w:rPr>
          <w:rFonts w:ascii="Times New Roman" w:hAnsi="Times New Roman"/>
          <w:sz w:val="28"/>
          <w:szCs w:val="28"/>
          <w:u w:val="single"/>
        </w:rPr>
        <w:t>25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2871">
        <w:rPr>
          <w:rFonts w:ascii="Times New Roman" w:hAnsi="Times New Roman"/>
          <w:sz w:val="28"/>
          <w:szCs w:val="28"/>
          <w:u w:val="single"/>
        </w:rPr>
        <w:t>дека</w:t>
      </w:r>
      <w:r w:rsidR="00663639">
        <w:rPr>
          <w:rFonts w:ascii="Times New Roman" w:hAnsi="Times New Roman"/>
          <w:sz w:val="28"/>
          <w:szCs w:val="28"/>
          <w:u w:val="single"/>
        </w:rPr>
        <w:t>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proofErr w:type="gramStart"/>
      <w:r w:rsidR="00186132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Start"/>
      <w:r w:rsidR="00947385" w:rsidRPr="00947385">
        <w:rPr>
          <w:rFonts w:ascii="Times New Roman CYR" w:hAnsi="Times New Roman CYR" w:cs="Times New Roman CYR"/>
          <w:sz w:val="24"/>
          <w:szCs w:val="24"/>
        </w:rPr>
        <w:t>м</w:t>
      </w:r>
      <w:proofErr w:type="gramEnd"/>
      <w:r w:rsidR="00947385" w:rsidRPr="00947385">
        <w:rPr>
          <w:rFonts w:ascii="Times New Roman CYR" w:hAnsi="Times New Roman CYR" w:cs="Times New Roman CYR"/>
          <w:sz w:val="24"/>
          <w:szCs w:val="24"/>
        </w:rPr>
        <w:t>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8138A9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DA473B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72871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8138A9">
        <w:rPr>
          <w:rFonts w:ascii="Times New Roman CYR" w:hAnsi="Times New Roman CYR" w:cs="Times New Roman CYR"/>
          <w:sz w:val="28"/>
          <w:szCs w:val="28"/>
          <w:u w:val="single"/>
        </w:rPr>
        <w:t>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F81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81E94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15D6D"/>
    <w:rsid w:val="0052481B"/>
    <w:rsid w:val="00534046"/>
    <w:rsid w:val="005358A2"/>
    <w:rsid w:val="005467C3"/>
    <w:rsid w:val="00554739"/>
    <w:rsid w:val="005647EE"/>
    <w:rsid w:val="005B378D"/>
    <w:rsid w:val="005C3772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36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3181"/>
    <w:rsid w:val="007C7172"/>
    <w:rsid w:val="00804571"/>
    <w:rsid w:val="00806C63"/>
    <w:rsid w:val="008138A9"/>
    <w:rsid w:val="00816310"/>
    <w:rsid w:val="0082067F"/>
    <w:rsid w:val="0084200A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72871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E2DBD"/>
    <w:rsid w:val="00D14228"/>
    <w:rsid w:val="00D145F3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A473B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2B75"/>
    <w:rsid w:val="00EB43A0"/>
    <w:rsid w:val="00EB57A9"/>
    <w:rsid w:val="00EB7F81"/>
    <w:rsid w:val="00ED02FD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8C0F-CF64-426A-A900-07394BB3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2019-11-29T06:58:00Z</cp:lastPrinted>
  <dcterms:created xsi:type="dcterms:W3CDTF">2019-11-29T07:00:00Z</dcterms:created>
  <dcterms:modified xsi:type="dcterms:W3CDTF">2019-12-17T01:52:00Z</dcterms:modified>
</cp:coreProperties>
</file>